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EA" w:rsidRDefault="00B90CEA"/>
    <w:tbl>
      <w:tblPr>
        <w:tblW w:w="9318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2126"/>
        <w:gridCol w:w="1090"/>
        <w:gridCol w:w="1501"/>
        <w:gridCol w:w="2307"/>
      </w:tblGrid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Nazwa</w:t>
            </w:r>
          </w:p>
        </w:tc>
        <w:tc>
          <w:tcPr>
            <w:tcW w:w="2096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1060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Pokój</w:t>
            </w:r>
          </w:p>
        </w:tc>
        <w:tc>
          <w:tcPr>
            <w:tcW w:w="1471" w:type="dxa"/>
            <w:shd w:val="clear" w:color="auto" w:fill="DADADA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Tel.</w:t>
            </w:r>
          </w:p>
        </w:tc>
        <w:tc>
          <w:tcPr>
            <w:tcW w:w="2262" w:type="dxa"/>
            <w:shd w:val="clear" w:color="auto" w:fill="DADADA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e-mail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Starosta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42004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Jerzy Żukowski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297435935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starosta@powiat-wyszkowski.pl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Wicestarosta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42004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Leszek Marszał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</w:t>
            </w:r>
            <w:r w:rsidR="00B90CE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wicestarosta@powiat-wyszkowski.pl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Sekretarz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 xml:space="preserve">Jerzy </w:t>
            </w:r>
            <w:proofErr w:type="spellStart"/>
            <w:r w:rsidRPr="007E4855">
              <w:rPr>
                <w:rFonts w:ascii="Calibri" w:hAnsi="Calibri" w:cs="Calibri"/>
                <w:sz w:val="20"/>
                <w:szCs w:val="20"/>
              </w:rPr>
              <w:t>Ausfeld</w:t>
            </w:r>
            <w:proofErr w:type="spellEnd"/>
            <w:r w:rsidRPr="007E485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sekretarz@powiat-wyszkowski.pl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Skarbnik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Anna Anuszewska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skarbnik@powiat-wyszkowski.pl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Finansowy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Danuta Polak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d.polak@powiat-wyszkowski.pl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Wydział Organizacyjny </w:t>
            </w:r>
          </w:p>
          <w:p w:rsidR="007836B0" w:rsidRPr="00D55D46" w:rsidRDefault="0050303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p.o. </w:t>
            </w:r>
            <w:r w:rsidR="00102F6F"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7836B0" w:rsidRPr="007E4855" w:rsidRDefault="0050303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Anna Kulesza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7836B0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03032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7836B0" w:rsidRPr="007E4855" w:rsidRDefault="0050303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297435929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7836B0" w:rsidRPr="007E4855" w:rsidRDefault="002140D4" w:rsidP="007836B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organizacyjny</w:t>
            </w:r>
            <w:r w:rsidR="00711F04">
              <w:rPr>
                <w:rFonts w:ascii="Calibri" w:hAnsi="Calibri" w:cs="Calibri"/>
                <w:sz w:val="20"/>
                <w:szCs w:val="20"/>
              </w:rPr>
              <w:t>@powiat-wyszkowski.pl</w:t>
            </w:r>
            <w:bookmarkStart w:id="0" w:name="_GoBack"/>
            <w:bookmarkEnd w:id="0"/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Geodezji i Gospodarki Nieruchomo</w:t>
            </w:r>
            <w:r w:rsidR="005D5068" w:rsidRPr="00D55D46">
              <w:rPr>
                <w:rFonts w:asci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ciami</w:t>
            </w:r>
          </w:p>
          <w:p w:rsidR="005D5068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Geodeta Powiatowy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5D5068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Jolanta Sędziak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5D5068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5D5068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5D5068" w:rsidRPr="007E4855" w:rsidRDefault="005D5068" w:rsidP="005D506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j.sedziak@powiat-wyszkowski.pl</w:t>
            </w:r>
          </w:p>
        </w:tc>
      </w:tr>
      <w:tr w:rsidR="00832662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Powiatowy Ośrodek Dokumentacji Geodezyjnej i Kartograficznej</w:t>
            </w:r>
          </w:p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Zofia Mroczkowska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297435923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</w:pPr>
            <w:r w:rsidRPr="007E4855">
              <w:rPr>
                <w:rFonts w:ascii="Calibri" w:hAnsi="Calibri" w:cs="Calibri"/>
                <w:sz w:val="20"/>
                <w:szCs w:val="20"/>
              </w:rPr>
              <w:t>z.mroczkowska@powiat-wyszkowski.pl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Architektoniczno-Budowlany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Sebastian Falba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672459" w:rsidRPr="007E485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s.falba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Komunikacji</w:t>
            </w:r>
          </w:p>
          <w:p w:rsidR="00672459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672459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Joanna Mielcarz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672459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672459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672459" w:rsidRPr="007E4855" w:rsidRDefault="00711F04" w:rsidP="00672459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j.mielcarz</w:t>
            </w:r>
            <w:r w:rsidR="00672459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832662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Referat Uprawnień i Licencji</w:t>
            </w:r>
          </w:p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832662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Wojciech Kondeja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832662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832662" w:rsidRPr="007E4855" w:rsidRDefault="00832662" w:rsidP="00711F0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711F04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832662" w:rsidRPr="007E4855" w:rsidRDefault="00711F04" w:rsidP="00102F6F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sz w:val="20"/>
                <w:szCs w:val="20"/>
              </w:rPr>
              <w:t>w.kondeja</w:t>
            </w:r>
            <w:r w:rsidR="00832662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Inwestycji i Dróg Publicznych</w:t>
            </w:r>
            <w:r w:rsidRPr="00D55D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Marek Markowski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8F7377" w:rsidRPr="007E4855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drogi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Edukacji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58027C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Agnieszka Deptuła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0B20DA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990548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edukacja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 xml:space="preserve">Wydział </w:t>
            </w:r>
            <w:r w:rsidR="00164E76" w:rsidRPr="00D55D46">
              <w:rPr>
                <w:rFonts w:asci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rodowiska i Rolnictwa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Zdzisław Mikołajczyk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164E76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C91B0F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z.mikolajczyk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2140D4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</w:tcPr>
          <w:p w:rsidR="002140D4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Wydział Promocji i Rozwoju</w:t>
            </w:r>
          </w:p>
          <w:p w:rsidR="002140D4" w:rsidRPr="002140D4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140D4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</w:tcPr>
          <w:p w:rsidR="002140D4" w:rsidRDefault="0058027C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Rafał Jaźwiński</w:t>
            </w:r>
          </w:p>
        </w:tc>
        <w:tc>
          <w:tcPr>
            <w:tcW w:w="1060" w:type="dxa"/>
            <w:shd w:val="clear" w:color="auto" w:fill="F0F0F0"/>
            <w:vAlign w:val="center"/>
          </w:tcPr>
          <w:p w:rsidR="002140D4" w:rsidRDefault="0058027C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2140D4" w:rsidRPr="007E4855" w:rsidRDefault="002140D4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2974359</w:t>
            </w:r>
            <w:r w:rsidR="001C3CA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2140D4" w:rsidRDefault="0058027C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</w:t>
            </w:r>
            <w:r w:rsidR="00757CD0" w:rsidRPr="00757CD0">
              <w:rPr>
                <w:rFonts w:ascii="Calibri" w:hAnsi="Calibri" w:cs="Calibri"/>
                <w:sz w:val="20"/>
                <w:szCs w:val="20"/>
              </w:rPr>
              <w:t>jazwinski@powiat-wyszkowski.pl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Referat do spraw Pozyskiwania Środków Zewnętrznych i Zamówień Publicznych</w:t>
            </w:r>
          </w:p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0C4BDD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Maria Chmielińska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0C4BDD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m.chmielinska@powiat-wyszkowski.pl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Referat</w:t>
            </w:r>
            <w:r w:rsidR="002D6121" w:rsidRPr="00D55D4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Obrony Cywilnej i Zarz</w:t>
            </w:r>
            <w:r w:rsidR="00EC03AC" w:rsidRPr="00D55D46">
              <w:rPr>
                <w:rFonts w:ascii="Calibri" w:hAnsi="Calibri" w:cs="Calibri"/>
                <w:b/>
                <w:sz w:val="20"/>
                <w:szCs w:val="20"/>
              </w:rPr>
              <w:t>ą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dzania Kryzysowego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Stanisław Dymek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F81D1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s.dymek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Radca Prawny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noWrap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Eugeniusz Wojciech</w:t>
            </w:r>
            <w:r w:rsidRPr="007E4855">
              <w:rPr>
                <w:rFonts w:ascii="Calibri" w:hAnsi="Calibri" w:cs="Calibri"/>
                <w:sz w:val="20"/>
                <w:szCs w:val="20"/>
              </w:rPr>
              <w:br/>
              <w:t>Augustyniak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F81D1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radca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Powiatowy Rzecznik Konsumentów</w:t>
            </w:r>
            <w:r w:rsidRPr="00D55D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Inspektor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Tomasz Cudny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B154D8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5C4D45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F81D17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t.cudny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Powiatowy Zespół do Spraw Orzekania o Niepełnosprawno</w:t>
            </w:r>
            <w:r w:rsidR="00B154D8" w:rsidRPr="00D55D46"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ci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 xml:space="preserve">Tomasz Cudny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B154D8" w:rsidP="00C91B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241BFD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F81D17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t.cudny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Stanowisko do spraw Planowania Budżetu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Agnieszka Sobolewska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F81D1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a.sobolewska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</w:tbl>
    <w:p w:rsidR="00981CB8" w:rsidRPr="00102F6F" w:rsidRDefault="00981CB8" w:rsidP="00102F6F">
      <w:pPr>
        <w:rPr>
          <w:rFonts w:ascii="Calibri" w:hAnsi="Calibri" w:cs="Calibri"/>
          <w:sz w:val="20"/>
          <w:szCs w:val="20"/>
        </w:rPr>
      </w:pPr>
    </w:p>
    <w:sectPr w:rsidR="00981CB8" w:rsidRPr="00102F6F" w:rsidSect="00102F6F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6F"/>
    <w:rsid w:val="000B20DA"/>
    <w:rsid w:val="000C4BDD"/>
    <w:rsid w:val="000D24FE"/>
    <w:rsid w:val="00102F6F"/>
    <w:rsid w:val="00164E76"/>
    <w:rsid w:val="001C3CAD"/>
    <w:rsid w:val="002140D4"/>
    <w:rsid w:val="00241BFD"/>
    <w:rsid w:val="002A4E4A"/>
    <w:rsid w:val="002D6121"/>
    <w:rsid w:val="003D6543"/>
    <w:rsid w:val="00420047"/>
    <w:rsid w:val="004B548B"/>
    <w:rsid w:val="00503032"/>
    <w:rsid w:val="0058027C"/>
    <w:rsid w:val="005C4D45"/>
    <w:rsid w:val="005D5068"/>
    <w:rsid w:val="00672459"/>
    <w:rsid w:val="00711F04"/>
    <w:rsid w:val="00757CD0"/>
    <w:rsid w:val="007836B0"/>
    <w:rsid w:val="007853BD"/>
    <w:rsid w:val="007C77B0"/>
    <w:rsid w:val="007E4855"/>
    <w:rsid w:val="00832662"/>
    <w:rsid w:val="008C6A37"/>
    <w:rsid w:val="008F7377"/>
    <w:rsid w:val="00981CB8"/>
    <w:rsid w:val="00990548"/>
    <w:rsid w:val="00AC4E06"/>
    <w:rsid w:val="00B154D8"/>
    <w:rsid w:val="00B820CD"/>
    <w:rsid w:val="00B90CEA"/>
    <w:rsid w:val="00C91B0F"/>
    <w:rsid w:val="00CA74D5"/>
    <w:rsid w:val="00CF5391"/>
    <w:rsid w:val="00D55D46"/>
    <w:rsid w:val="00EC03AC"/>
    <w:rsid w:val="00EE03DE"/>
    <w:rsid w:val="00F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BBA5-13FA-4FCC-841F-34623792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F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2F6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02F6F"/>
    <w:rPr>
      <w:b/>
      <w:bCs/>
    </w:rPr>
  </w:style>
  <w:style w:type="character" w:styleId="Hipercze">
    <w:name w:val="Hyperlink"/>
    <w:uiPriority w:val="99"/>
    <w:unhideWhenUsed/>
    <w:rsid w:val="00783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h.morka</dc:creator>
  <cp:keywords/>
  <dc:description/>
  <cp:lastModifiedBy>hubert morka</cp:lastModifiedBy>
  <cp:revision>7</cp:revision>
  <dcterms:created xsi:type="dcterms:W3CDTF">2019-07-09T06:55:00Z</dcterms:created>
  <dcterms:modified xsi:type="dcterms:W3CDTF">2019-08-02T11:47:00Z</dcterms:modified>
</cp:coreProperties>
</file>